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550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550C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550C">
        <w:rPr>
          <w:rFonts w:ascii="Arial" w:hAnsi="Arial" w:cs="Arial"/>
          <w:b/>
          <w:sz w:val="24"/>
          <w:szCs w:val="24"/>
        </w:rPr>
        <w:t>АЛТАЙСКОГО КРАЯ</w:t>
      </w:r>
    </w:p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4A10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550C">
        <w:rPr>
          <w:rFonts w:ascii="Arial" w:hAnsi="Arial" w:cs="Arial"/>
          <w:b/>
          <w:sz w:val="24"/>
          <w:szCs w:val="24"/>
        </w:rPr>
        <w:t>ПОСТАНОВЛЕНИЕ</w:t>
      </w:r>
    </w:p>
    <w:p w:rsidR="00404A10" w:rsidRPr="009E550C" w:rsidRDefault="00404A10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550C">
        <w:rPr>
          <w:rFonts w:ascii="Arial" w:hAnsi="Arial" w:cs="Arial"/>
          <w:b/>
          <w:sz w:val="24"/>
          <w:szCs w:val="24"/>
        </w:rPr>
        <w:t xml:space="preserve">« </w:t>
      </w:r>
      <w:r w:rsidR="00404A10" w:rsidRPr="009E550C">
        <w:rPr>
          <w:rFonts w:ascii="Arial" w:hAnsi="Arial" w:cs="Arial"/>
          <w:b/>
          <w:sz w:val="24"/>
          <w:szCs w:val="24"/>
        </w:rPr>
        <w:t>11</w:t>
      </w:r>
      <w:r w:rsidRPr="009E550C">
        <w:rPr>
          <w:rFonts w:ascii="Arial" w:hAnsi="Arial" w:cs="Arial"/>
          <w:b/>
          <w:sz w:val="24"/>
          <w:szCs w:val="24"/>
        </w:rPr>
        <w:t xml:space="preserve"> » </w:t>
      </w:r>
      <w:r w:rsidR="00404A10" w:rsidRPr="009E550C">
        <w:rPr>
          <w:rFonts w:ascii="Arial" w:hAnsi="Arial" w:cs="Arial"/>
          <w:b/>
          <w:sz w:val="24"/>
          <w:szCs w:val="24"/>
        </w:rPr>
        <w:t>мая</w:t>
      </w:r>
      <w:r w:rsidRPr="009E550C">
        <w:rPr>
          <w:rFonts w:ascii="Arial" w:hAnsi="Arial" w:cs="Arial"/>
          <w:b/>
          <w:sz w:val="24"/>
          <w:szCs w:val="24"/>
        </w:rPr>
        <w:t xml:space="preserve">  2021г.                                               </w:t>
      </w:r>
      <w:r w:rsidRPr="009E550C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404A10" w:rsidRPr="009E550C">
        <w:rPr>
          <w:rFonts w:ascii="Arial" w:hAnsi="Arial" w:cs="Arial"/>
          <w:b/>
          <w:sz w:val="24"/>
          <w:szCs w:val="24"/>
        </w:rPr>
        <w:t xml:space="preserve">                    </w:t>
      </w:r>
      <w:r w:rsidRPr="009E550C">
        <w:rPr>
          <w:rFonts w:ascii="Arial" w:hAnsi="Arial" w:cs="Arial"/>
          <w:b/>
          <w:sz w:val="24"/>
          <w:szCs w:val="24"/>
        </w:rPr>
        <w:t xml:space="preserve">     № </w:t>
      </w:r>
      <w:r w:rsidR="00404A10" w:rsidRPr="009E550C">
        <w:rPr>
          <w:rFonts w:ascii="Arial" w:hAnsi="Arial" w:cs="Arial"/>
          <w:b/>
          <w:sz w:val="24"/>
          <w:szCs w:val="24"/>
        </w:rPr>
        <w:t>383</w:t>
      </w:r>
    </w:p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87C11" w:rsidRPr="009E550C" w:rsidRDefault="00487C11" w:rsidP="009E550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550C">
        <w:rPr>
          <w:rFonts w:ascii="Arial" w:hAnsi="Arial" w:cs="Arial"/>
          <w:b/>
          <w:sz w:val="24"/>
          <w:szCs w:val="24"/>
        </w:rPr>
        <w:t>р.п. Тальменка</w:t>
      </w:r>
    </w:p>
    <w:p w:rsidR="00487C11" w:rsidRPr="009E550C" w:rsidRDefault="00487C11" w:rsidP="009E550C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487C11" w:rsidRPr="009E550C" w:rsidRDefault="00487C11" w:rsidP="009E550C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порядке</w:t>
      </w:r>
      <w:r w:rsidR="009E5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E5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подготовки населения </w:t>
      </w:r>
      <w:proofErr w:type="spellStart"/>
      <w:r w:rsidRPr="009E550C">
        <w:rPr>
          <w:rFonts w:ascii="Arial" w:eastAsia="Times New Roman" w:hAnsi="Arial" w:cs="Arial"/>
          <w:b/>
          <w:sz w:val="24"/>
          <w:szCs w:val="24"/>
          <w:lang w:eastAsia="ru-RU"/>
        </w:rPr>
        <w:t>Тальменского</w:t>
      </w:r>
      <w:proofErr w:type="spellEnd"/>
      <w:r w:rsidRPr="009E5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487C11" w:rsidRPr="009E550C" w:rsidRDefault="00487C11" w:rsidP="009E550C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края в области защиты населения</w:t>
      </w:r>
      <w:r w:rsidR="009E5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E550C">
        <w:rPr>
          <w:rFonts w:ascii="Arial" w:eastAsia="Times New Roman" w:hAnsi="Arial" w:cs="Arial"/>
          <w:b/>
          <w:sz w:val="24"/>
          <w:szCs w:val="24"/>
          <w:lang w:eastAsia="ru-RU"/>
        </w:rPr>
        <w:t>и территорий от чрезвычайных ситуаций</w:t>
      </w: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15601" w:rsidRDefault="00487C11" w:rsidP="009E55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 21.12.1994 </w:t>
      </w:r>
      <w:hyperlink r:id="rId4" w:history="1">
        <w:r w:rsidRPr="009E550C">
          <w:rPr>
            <w:rFonts w:ascii="Arial" w:eastAsia="Times New Roman" w:hAnsi="Arial" w:cs="Arial"/>
            <w:sz w:val="24"/>
            <w:szCs w:val="24"/>
            <w:lang w:eastAsia="ru-RU"/>
          </w:rPr>
          <w:t>№ 68-ФЗ</w:t>
        </w:r>
      </w:hyperlink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«О защите населения и территорий от чрезвычайных ситуаций природного и техногенного характера», а также в целях совершенствования подготовки населения в области защиты от чрезвычайных ситуаций природного и техногенного характера на территории Тальменского района Алтайского края, администрация Тальменского района Алтайского края </w:t>
      </w:r>
    </w:p>
    <w:p w:rsidR="00487C11" w:rsidRPr="009E550C" w:rsidRDefault="00487C11" w:rsidP="009E55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Pr="009E550C">
        <w:rPr>
          <w:rFonts w:ascii="Arial" w:eastAsia="Times New Roman" w:hAnsi="Arial" w:cs="Arial"/>
          <w:sz w:val="24"/>
          <w:szCs w:val="24"/>
          <w:lang w:eastAsia="ru-RU"/>
        </w:rPr>
        <w:t> о с т а </w:t>
      </w:r>
      <w:proofErr w:type="spell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9E550C">
        <w:rPr>
          <w:rFonts w:ascii="Arial" w:eastAsia="Times New Roman" w:hAnsi="Arial" w:cs="Arial"/>
          <w:sz w:val="24"/>
          <w:szCs w:val="24"/>
          <w:lang w:eastAsia="ru-RU"/>
        </w:rPr>
        <w:t> о в л я е т:</w:t>
      </w:r>
    </w:p>
    <w:p w:rsidR="00487C11" w:rsidRPr="009E550C" w:rsidRDefault="00487C11" w:rsidP="009E55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прилагаемое </w:t>
      </w:r>
      <w:hyperlink r:id="rId5" w:history="1">
        <w:r w:rsidRPr="009E550C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о подготовке населения Тальменского района Алтайского края в области защиты населения и территорий от чрезвычайных ситуаций.</w:t>
      </w:r>
    </w:p>
    <w:p w:rsidR="00487C11" w:rsidRPr="009E550C" w:rsidRDefault="00487C11" w:rsidP="009E55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2. Рекомендовать руководителям организаций, расположенных на территории Тальменского района Алтайского края,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B13202" w:rsidRPr="009E550C" w:rsidRDefault="00487C11" w:rsidP="009E55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E550C">
        <w:rPr>
          <w:rFonts w:ascii="Arial" w:hAnsi="Arial" w:cs="Arial"/>
          <w:sz w:val="24"/>
          <w:szCs w:val="24"/>
        </w:rPr>
        <w:t>3. </w:t>
      </w:r>
      <w:r w:rsidR="00B13202" w:rsidRPr="009E550C">
        <w:rPr>
          <w:rFonts w:ascii="Arial" w:hAnsi="Arial" w:cs="Arial"/>
          <w:sz w:val="24"/>
          <w:szCs w:val="24"/>
        </w:rPr>
        <w:t>Постановление Администрации Тальменского района Алтайского края от «</w:t>
      </w:r>
      <w:r w:rsidR="00B13202" w:rsidRPr="009E550C">
        <w:rPr>
          <w:rFonts w:ascii="Arial" w:hAnsi="Arial" w:cs="Arial"/>
          <w:sz w:val="24"/>
          <w:szCs w:val="24"/>
          <w:u w:val="single"/>
        </w:rPr>
        <w:t>29</w:t>
      </w:r>
      <w:r w:rsidR="00B13202" w:rsidRPr="009E550C">
        <w:rPr>
          <w:rFonts w:ascii="Arial" w:hAnsi="Arial" w:cs="Arial"/>
          <w:sz w:val="24"/>
          <w:szCs w:val="24"/>
        </w:rPr>
        <w:t xml:space="preserve">» </w:t>
      </w:r>
      <w:r w:rsidR="00B13202" w:rsidRPr="009E550C">
        <w:rPr>
          <w:rFonts w:ascii="Arial" w:hAnsi="Arial" w:cs="Arial"/>
          <w:sz w:val="24"/>
          <w:szCs w:val="24"/>
          <w:u w:val="single"/>
        </w:rPr>
        <w:t>декабря</w:t>
      </w:r>
      <w:r w:rsidR="00B13202" w:rsidRPr="009E550C">
        <w:rPr>
          <w:rFonts w:ascii="Arial" w:hAnsi="Arial" w:cs="Arial"/>
          <w:sz w:val="24"/>
          <w:szCs w:val="24"/>
        </w:rPr>
        <w:t xml:space="preserve"> 2017 г. № 1374  «</w:t>
      </w:r>
      <w:r w:rsidR="00B13202" w:rsidRPr="009E550C">
        <w:rPr>
          <w:rFonts w:ascii="Arial" w:hAnsi="Arial" w:cs="Arial"/>
          <w:color w:val="000000"/>
          <w:sz w:val="24"/>
          <w:szCs w:val="24"/>
        </w:rPr>
        <w:t xml:space="preserve">О порядке обучения населения способам защиты при чрезвычайных ситуациях» </w:t>
      </w:r>
      <w:r w:rsidR="00B13202" w:rsidRPr="009E550C">
        <w:rPr>
          <w:rFonts w:ascii="Arial" w:hAnsi="Arial" w:cs="Arial"/>
          <w:sz w:val="24"/>
          <w:szCs w:val="24"/>
        </w:rPr>
        <w:t>признать утратившим силу.</w:t>
      </w:r>
    </w:p>
    <w:p w:rsidR="00487C11" w:rsidRPr="009E550C" w:rsidRDefault="00B13202" w:rsidP="009E55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487C11" w:rsidRPr="009E550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87C11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487C11" w:rsidRPr="009E550C">
        <w:rPr>
          <w:rFonts w:ascii="Arial" w:eastAsia="Times New Roman" w:hAnsi="Arial" w:cs="Arial"/>
          <w:iCs/>
          <w:sz w:val="24"/>
          <w:szCs w:val="24"/>
          <w:lang w:eastAsia="ru-RU"/>
        </w:rPr>
        <w:t>первого заместителя главы Администрации Тальменского района по оперативному управлению Щербакова И.А.</w:t>
      </w:r>
    </w:p>
    <w:p w:rsidR="00487C11" w:rsidRPr="009E550C" w:rsidRDefault="00B13202" w:rsidP="009E55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487C11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E550C">
        <w:rPr>
          <w:rFonts w:ascii="Arial" w:eastAsia="Times New Roman" w:hAnsi="Arial" w:cs="Arial"/>
          <w:iCs/>
          <w:sz w:val="24"/>
          <w:szCs w:val="24"/>
          <w:lang w:eastAsia="ru-RU"/>
        </w:rPr>
        <w:t>Тальменского</w:t>
      </w:r>
      <w:proofErr w:type="spellEnd"/>
      <w:r w:rsidRPr="009E550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С.Д. </w:t>
      </w:r>
      <w:proofErr w:type="spell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Самсоненко</w:t>
      </w:r>
      <w:proofErr w:type="spellEnd"/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0451FB" w:rsidRDefault="00487C11" w:rsidP="000451FB">
      <w:pPr>
        <w:pStyle w:val="a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  <w:r w:rsidR="009E55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остановле</w:t>
      </w:r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нием </w:t>
      </w:r>
      <w:proofErr w:type="spellStart"/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9E550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>Тальменского</w:t>
      </w:r>
      <w:proofErr w:type="spellEnd"/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E550C">
        <w:rPr>
          <w:rFonts w:ascii="Arial" w:eastAsia="Times New Roman" w:hAnsi="Arial" w:cs="Arial"/>
          <w:sz w:val="24"/>
          <w:szCs w:val="24"/>
          <w:lang w:eastAsia="ru-RU"/>
        </w:rPr>
        <w:t xml:space="preserve"> от 11.05.2021 № 383 «</w:t>
      </w:r>
      <w:r w:rsidR="009E550C" w:rsidRPr="000451F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подготовки населения </w:t>
      </w:r>
      <w:proofErr w:type="spellStart"/>
      <w:r w:rsidR="009E550C" w:rsidRPr="000451FB">
        <w:rPr>
          <w:rFonts w:ascii="Arial" w:eastAsia="Times New Roman" w:hAnsi="Arial" w:cs="Arial"/>
          <w:sz w:val="24"/>
          <w:szCs w:val="24"/>
          <w:lang w:eastAsia="ru-RU"/>
        </w:rPr>
        <w:t>Тальменского</w:t>
      </w:r>
      <w:proofErr w:type="spellEnd"/>
      <w:r w:rsidR="009E550C" w:rsidRPr="000451F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045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550C" w:rsidRPr="000451FB">
        <w:rPr>
          <w:rFonts w:ascii="Arial" w:eastAsia="Times New Roman" w:hAnsi="Arial" w:cs="Arial"/>
          <w:sz w:val="24"/>
          <w:szCs w:val="24"/>
          <w:lang w:eastAsia="ru-RU"/>
        </w:rPr>
        <w:t>Алтайского края в области защиты населения и территорий от чрезвычайных ситуаций</w:t>
      </w:r>
      <w:r w:rsidR="000451F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0451FB" w:rsidRDefault="00CE6B74" w:rsidP="000451FB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6" w:history="1">
        <w:r w:rsidR="00487C11" w:rsidRPr="000451FB">
          <w:rPr>
            <w:rFonts w:ascii="Arial" w:eastAsia="Times New Roman" w:hAnsi="Arial" w:cs="Arial"/>
            <w:b/>
            <w:sz w:val="24"/>
            <w:szCs w:val="24"/>
            <w:lang w:eastAsia="ru-RU"/>
          </w:rPr>
          <w:t>Положение</w:t>
        </w:r>
      </w:hyperlink>
      <w:r w:rsidR="00487C11" w:rsidRPr="000451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подготовке населения </w:t>
      </w:r>
      <w:r w:rsidR="00B13202" w:rsidRPr="000451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Тальменского района </w:t>
      </w:r>
      <w:r w:rsidR="00487C11" w:rsidRPr="000451FB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края в области защиты населения и территорий от чрезвычайных ситуаций</w:t>
      </w:r>
    </w:p>
    <w:p w:rsidR="00487C11" w:rsidRPr="009E550C" w:rsidRDefault="00487C11" w:rsidP="009E550C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hyperlink r:id="rId7" w:history="1">
        <w:r w:rsidRPr="009E550C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о подготовке населения </w:t>
      </w:r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в области защиты населения и территорий от чрезвычайных ситуаций (далее - Положение) определяет группы населения</w:t>
      </w:r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Тальменского района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(далее - население), проходящие подготовку в области защиты от чрезвычайных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  <w:proofErr w:type="gramEnd"/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4. Подготовку в области защиты от чрезвычайных ситуаций проходят: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а) население, занятое в сфере производства и обслуживания, не входящее в состав </w:t>
      </w:r>
      <w:r w:rsidR="00B13202" w:rsidRPr="009E550C">
        <w:rPr>
          <w:rFonts w:ascii="Arial" w:eastAsia="Times New Roman" w:hAnsi="Arial" w:cs="Arial"/>
          <w:sz w:val="24"/>
          <w:szCs w:val="24"/>
          <w:lang w:eastAsia="ru-RU"/>
        </w:rPr>
        <w:t>Тальменского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звена Алтайской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б) лица, не занятые в сфере производства и обслуживания (далее - неработающее население);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в) 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ассистентуры-стажировки</w:t>
      </w:r>
      <w:proofErr w:type="spellEnd"/>
      <w:r w:rsidRPr="009E550C">
        <w:rPr>
          <w:rFonts w:ascii="Arial" w:eastAsia="Times New Roman" w:hAnsi="Arial" w:cs="Arial"/>
          <w:sz w:val="24"/>
          <w:szCs w:val="24"/>
          <w:lang w:eastAsia="ru-RU"/>
        </w:rPr>
        <w:t>) (далее - обучающиеся);</w:t>
      </w:r>
      <w:proofErr w:type="gramEnd"/>
    </w:p>
    <w:p w:rsidR="00487C11" w:rsidRPr="009E550C" w:rsidRDefault="00D53666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г) глава А</w:t>
      </w:r>
      <w:r w:rsidR="00487C11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="00487C11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края, руководители организаций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Тальменского района </w:t>
      </w:r>
      <w:r w:rsidR="00487C11"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>) должностные лица (работники) 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Алтайского края и организаций, специально уполномоченные решать задачи по предупреждению и ликвидации чрезвычайных ситуаций и включенные в состав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районного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звена Алтайской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  <w:proofErr w:type="gramEnd"/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е) председатель комиссии по предупреждению и ликвидации чрезвычайных ситуаций и обеспечению пожарной безопасности 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  (далее - председатель КЧС).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5. Основными задачами при подготовке населения в области защиты от чрезвычайных ситуаций являются: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а) 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б) выработка навыков управления силами и средствами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районного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звена Алтайской территориальной подсистемы единой государственной системы предупреждения и ликвидации чрезвычайных ситуаций (далее – Алтайской ТП РСЧС);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в) 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г) 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Алтайской ТП РСЧС, а также при проведении аварийно-спасательных и других неотложных работ.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6. Подготовка работающего населения в области защиты от чрезвычайных ситуаций осуществляется путем: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а) проведения занятий по месту работы; 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б) самостоятельного изучения порядка действий в чрезвычайных ситуациях;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 закрепления полученных знаний и навыков на учениях и тренировках.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7. Подготовка неработающего населения в области защиты от чрезвычайных ситуаций осуществляется по месту жительства путем: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а) проведения бесед, лекций, просмотр учебных фильмов;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б) привлечения к учениям и тренировкам;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в) самостоятельного изучения пособий, памяток, листовок и буклетов, прослушивания радиопередач и просмотра телепрограмм по вопросам защиты от чрезвычайных ситуаций.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8. Подготовка обучающихся в области защиты от чрезвычайных ситуаций осуществляется по месту жительства путем проведения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 в соответствии с федеральными государственными образовательными стандартами и основными образовательными программами.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9. Подготовка руководителей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края, председателя КЧС и уполномоченных работников в области защиты от чрезвычайных ситуаций осуществляется путем: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а) получения дополнительного профессионального образования или курсового обучения в области защиты от чрезвычайных ситуаций, проводимого не реже 1 раза в 5 лет;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б) проведения самостоятельной работы; 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в) участия в сборах, учениях и тренировках.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10. 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11. Требования к получению дополнительного профессионального образования по программам повышения квалификации или прохождения курсового обучения в области защиты от чрезвычайных ситуаций руководителями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 - председателем КЧС, руководителями организаций, уполномоченными работниками, педагогическими работниками - преподавателями дисциплины «Безопасность жизнедеятельности» и курса «Основы безопасности жизнедеятельности» устанавливаются Правительством Российской Федерации.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12.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13. </w:t>
      </w:r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К проведению командно-штабных учений на территории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>Тальменского района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 могут в установленном порядке привлекаться силы и средства соединений и воинских частей Вооруженных Сил Российской Федерации и органов внутренних дел Российской Федерации, а также по согласованию с органами исполнительн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>ой власти Алтайского края и 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D53666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 - силы и средства муниципального звена Алтайской ТП РСЧС.</w:t>
      </w:r>
      <w:proofErr w:type="gramEnd"/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14. Периодичность и продолжительность командно-штабных учений штабных тренировок устанавливается Правительством Российской Федерации.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15. Финансирование подготовки в области защиты от чрезвычайных ситуаций: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- руководящего состава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Алтайского края, председателя КЧС, уполномоченных работников, неработающего населения, осуществляется за счет средств бюджета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- работающего населения осуществляется за счет средств соответствующих организаций.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16. Финансирование проведения учений и тренировок: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 при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>проведении учений и тренировок А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Алтайского края осуществляется за счет средств бюджета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района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Алтайского края;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- при проведении учений и тренировок организациями за счет средств соответствующих организаций.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</w:t>
      </w:r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Осуществляется путем проведения занятий по предмету «Основы безопасности жизнедеятельности» (далее - ОБЖ) - в образовательных организациях в учебное время по программам, утверждаемым Министерством образования и науки Российской Федерации,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Подготовка в области гражданской обороны соответствующих групп населения в образовательных организациях, реализующих программы общего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Подготовка руководящего состава и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 (работников)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районного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звена </w:t>
      </w:r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Алтайской</w:t>
      </w:r>
      <w:proofErr w:type="gramEnd"/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ТП РСЧС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Указанные лица проходят повышение квалификации в области защиты от ЧС не реже 1 раза в 5 лет в Учебно-методическом центре по гражданской обороне, чрезвычайным ситуациям и пожарной безопасности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(далее - УМЦ).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Для лиц, впервые назначенных на должность, связанную с выполнением обязанностей в области защиты от ЧС, переподготовка и повышение квалификации в течение первого года работы является обязательной.</w:t>
      </w:r>
    </w:p>
    <w:p w:rsidR="002873F9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руководящего состава, должностных лиц и специалистов (работников)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районного 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звена </w:t>
      </w:r>
      <w:proofErr w:type="gramStart"/>
      <w:r w:rsidRPr="009E550C">
        <w:rPr>
          <w:rFonts w:ascii="Arial" w:eastAsia="Times New Roman" w:hAnsi="Arial" w:cs="Arial"/>
          <w:sz w:val="24"/>
          <w:szCs w:val="24"/>
          <w:lang w:eastAsia="ru-RU"/>
        </w:rPr>
        <w:t>Алтайской</w:t>
      </w:r>
      <w:proofErr w:type="gramEnd"/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ТП РСЧС, организаций может осуществляться на местах, путем проведения выездных занятий преподавателями УМЦ, а также курсов ГО 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>городов Барнаула, Новоалтайска.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Подготовка преподавателей предмета «ОБЖ»</w:t>
      </w:r>
    </w:p>
    <w:p w:rsidR="00487C11" w:rsidRPr="009E550C" w:rsidRDefault="00487C11" w:rsidP="000451F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50C">
        <w:rPr>
          <w:rFonts w:ascii="Arial" w:eastAsia="Times New Roman" w:hAnsi="Arial" w:cs="Arial"/>
          <w:sz w:val="24"/>
          <w:szCs w:val="24"/>
          <w:lang w:eastAsia="ru-RU"/>
        </w:rPr>
        <w:t>Повышение квалификации преподавателей начальных классов и преподавателей предмета «ОБЖ» системы основного (неполного) общего образования образовательных организаций, осуществляется не реже 1 раза в 3 года, на двухдневных сборах в каникулярное время в УМЦ и на курсах ГО городов Барнаула, Новоалтайска</w:t>
      </w:r>
      <w:r w:rsidR="002873F9" w:rsidRPr="009E55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5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32D93" w:rsidRPr="009E550C" w:rsidRDefault="00D32D93" w:rsidP="009E550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32D93" w:rsidRPr="009E550C" w:rsidSect="009E550C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C11"/>
    <w:rsid w:val="000451FB"/>
    <w:rsid w:val="002873F9"/>
    <w:rsid w:val="002C35F4"/>
    <w:rsid w:val="00404A10"/>
    <w:rsid w:val="00420B58"/>
    <w:rsid w:val="00487C11"/>
    <w:rsid w:val="00515601"/>
    <w:rsid w:val="00541061"/>
    <w:rsid w:val="005F34C3"/>
    <w:rsid w:val="00867A40"/>
    <w:rsid w:val="009E550C"/>
    <w:rsid w:val="00A0670E"/>
    <w:rsid w:val="00A667BC"/>
    <w:rsid w:val="00B13202"/>
    <w:rsid w:val="00CE6B74"/>
    <w:rsid w:val="00D32D93"/>
    <w:rsid w:val="00D5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11"/>
  </w:style>
  <w:style w:type="paragraph" w:styleId="3">
    <w:name w:val="heading 3"/>
    <w:basedOn w:val="a"/>
    <w:next w:val="a"/>
    <w:link w:val="30"/>
    <w:qFormat/>
    <w:rsid w:val="00B132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3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E5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7A02F101F111B9FC7D2316AD1DA9CD932F58631A0F340634568790E9B7117Dy5F" TargetMode="External"/><Relationship Id="rId5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hyperlink" Target="consultantplus://offline/ref=BBEAD3BBA0952BF778D34C6E23C1A279FA5F4B584FCB3A9B86E06D56E0F97728C883DE1617FDFC0FT5c6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ЕДДС</dc:creator>
  <cp:lastModifiedBy>Наташа</cp:lastModifiedBy>
  <cp:revision>4</cp:revision>
  <cp:lastPrinted>2021-04-28T02:24:00Z</cp:lastPrinted>
  <dcterms:created xsi:type="dcterms:W3CDTF">2021-06-07T06:53:00Z</dcterms:created>
  <dcterms:modified xsi:type="dcterms:W3CDTF">2021-06-07T07:44:00Z</dcterms:modified>
</cp:coreProperties>
</file>